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83" w:rsidRDefault="008A7B83">
      <w:pPr>
        <w:framePr w:hSpace="181" w:wrap="notBeside" w:vAnchor="page" w:hAnchor="margin" w:x="1" w:y="748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8A7B83" w:rsidRDefault="008A7B83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>Aspirin</w:t>
      </w:r>
      <w:bookmarkEnd w:id="1"/>
    </w:p>
    <w:p w:rsidR="008A7B83" w:rsidRDefault="008A7B83">
      <w:pPr>
        <w:pStyle w:val="ReportTitle"/>
      </w:pPr>
      <w:bookmarkStart w:id="4" w:name="Condition"/>
      <w:bookmarkStart w:id="5" w:name="QuestionnaireConditi"/>
      <w:bookmarkEnd w:id="4"/>
      <w:r>
        <w:t>Cerebrovascular Accident</w:t>
      </w:r>
      <w:bookmarkEnd w:id="5"/>
    </w:p>
    <w:p w:rsidR="008A7B83" w:rsidRDefault="008A7B83">
      <w:pPr>
        <w:pStyle w:val="ReportPrivacy"/>
      </w:pPr>
      <w:bookmarkStart w:id="6" w:name="Disclaimer"/>
      <w:bookmarkEnd w:id="2"/>
      <w:r>
        <w:t xml:space="preserve">The information you provide on this form will assist in deciding eligibility for benefits under the Veterans' Entitlements Act </w:t>
      </w:r>
      <w:r w:rsidR="00082825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8A7B83" w:rsidRDefault="008A7B83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8A7B83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8A7B83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7B83" w:rsidRDefault="008A7B83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7B83" w:rsidRDefault="008A7B83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7B83" w:rsidRDefault="008A7B83">
            <w:pPr>
              <w:pStyle w:val="ReportVeteran"/>
            </w:pPr>
          </w:p>
        </w:tc>
      </w:tr>
    </w:tbl>
    <w:p w:rsidR="008A7B83" w:rsidRDefault="008A7B83">
      <w:pPr>
        <w:pStyle w:val="ReportSection"/>
      </w:pPr>
      <w:r>
        <w:t>Report Detail</w:t>
      </w:r>
    </w:p>
    <w:p w:rsidR="008A7B83" w:rsidRDefault="008A7B83">
      <w:bookmarkStart w:id="7" w:name="ReportBody"/>
      <w:bookmarkStart w:id="8" w:name="StartHere"/>
      <w:bookmarkStart w:id="9" w:name="Preamble"/>
      <w:bookmarkStart w:id="10" w:name="SignatureBlock"/>
      <w:bookmarkEnd w:id="7"/>
      <w:bookmarkEnd w:id="8"/>
      <w:r>
        <w:t>A claim for service related compensation in respect of the above</w:t>
      </w:r>
      <w:r w:rsidR="0059158E">
        <w:t xml:space="preserve"> </w:t>
      </w:r>
      <w:r>
        <w:t xml:space="preserve">named leads the Department to consider whether aspirin could be relevant to the development of </w:t>
      </w:r>
      <w:r w:rsidR="0059158E">
        <w:t>(</w:t>
      </w:r>
      <w:r w:rsidR="00634809">
        <w:t>_________________________</w:t>
      </w:r>
      <w:r w:rsidR="0059158E">
        <w:t>)</w:t>
      </w:r>
      <w:r>
        <w:t xml:space="preserve"> in this case. Would you please answer the following questions:</w:t>
      </w:r>
    </w:p>
    <w:p w:rsidR="008A7B83" w:rsidRDefault="008A7B83">
      <w:pPr>
        <w:spacing w:before="240"/>
      </w:pPr>
      <w:r>
        <w:t>1.</w:t>
      </w:r>
      <w:r>
        <w:tab/>
        <w:t xml:space="preserve">When was the clinical onset of </w:t>
      </w:r>
      <w:r w:rsidR="0059158E">
        <w:t>(</w:t>
      </w:r>
      <w:r w:rsidR="00634809">
        <w:t>____________________________</w:t>
      </w:r>
      <w:r w:rsidR="0059158E">
        <w:t>)</w:t>
      </w:r>
      <w:r>
        <w:t>?………./………./……….</w:t>
      </w:r>
    </w:p>
    <w:bookmarkEnd w:id="9"/>
    <w:p w:rsidR="008A7B83" w:rsidRDefault="008A7B83">
      <w:pPr>
        <w:spacing w:before="240"/>
        <w:ind w:left="720" w:hanging="720"/>
      </w:pPr>
      <w:r>
        <w:t>2.</w:t>
      </w:r>
      <w:r>
        <w:tab/>
        <w:t xml:space="preserve">Had the veteran been taking aspirin within the seven days before the onset of </w:t>
      </w:r>
      <w:r w:rsidR="0059158E">
        <w:t>(</w:t>
      </w:r>
      <w:r w:rsidR="00634809">
        <w:t>_______________________________</w:t>
      </w:r>
      <w:r w:rsidR="0059158E">
        <w:t>)</w:t>
      </w:r>
      <w:r>
        <w:t>?</w:t>
      </w:r>
    </w:p>
    <w:p w:rsidR="008A7B83" w:rsidRDefault="008A7B83">
      <w:pPr>
        <w:pStyle w:val="ReportCheckbox"/>
        <w:spacing w:before="120"/>
        <w:ind w:left="1134"/>
        <w:rPr>
          <w:i/>
        </w:rPr>
      </w:pPr>
      <w:bookmarkStart w:id="11" w:name="WorseningQuestions"/>
      <w:bookmarkEnd w:id="11"/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8A7B83" w:rsidRDefault="008A7B83">
      <w:pPr>
        <w:pStyle w:val="ReportCheckbox"/>
        <w:spacing w:after="120"/>
        <w:ind w:left="1134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8A7B83" w:rsidRDefault="008A7B83" w:rsidP="009A6066">
      <w:pPr>
        <w:spacing w:before="120" w:after="240"/>
        <w:ind w:left="709" w:hanging="709"/>
      </w:pPr>
      <w:r>
        <w:t>3.</w:t>
      </w:r>
      <w:r>
        <w:tab/>
      </w:r>
      <w:r w:rsidR="009A6066" w:rsidRPr="009A6066">
        <w:t xml:space="preserve">Please provide the following details regarding any aspirin ingestion that occurred in the </w:t>
      </w:r>
      <w:r w:rsidR="009A6066" w:rsidRPr="009A6066">
        <w:rPr>
          <w:b/>
        </w:rPr>
        <w:t xml:space="preserve">five weeks immediately before the clinical onset of </w:t>
      </w:r>
      <w:r w:rsidR="0059158E" w:rsidRPr="00634809">
        <w:t>(</w:t>
      </w:r>
      <w:r w:rsidR="00634809" w:rsidRPr="00634809">
        <w:t>________________________________</w:t>
      </w:r>
      <w:r w:rsidR="0059158E" w:rsidRPr="00634809">
        <w:t>)</w:t>
      </w:r>
      <w:r w:rsidR="009A6066" w:rsidRPr="00634809">
        <w:t>.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2858"/>
        <w:gridCol w:w="3614"/>
        <w:gridCol w:w="3472"/>
      </w:tblGrid>
      <w:tr w:rsidR="008A7B83">
        <w:trPr>
          <w:cantSplit/>
        </w:trPr>
        <w:tc>
          <w:tcPr>
            <w:tcW w:w="2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7B83" w:rsidRDefault="008A7B83">
            <w:pPr>
              <w:pStyle w:val="ReportAnswerBox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Period of Aspirin Ingestion</w:t>
            </w:r>
          </w:p>
        </w:tc>
        <w:tc>
          <w:tcPr>
            <w:tcW w:w="3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7B83" w:rsidRDefault="008A7B83">
            <w:pPr>
              <w:pStyle w:val="ReportAnswerBox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On how many days per week was aspirin taken</w:t>
            </w:r>
          </w:p>
        </w:tc>
        <w:tc>
          <w:tcPr>
            <w:tcW w:w="3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7B83" w:rsidRDefault="008A7B83">
            <w:pPr>
              <w:pStyle w:val="ReportAnswerBox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Condition for which aspirin was taken</w:t>
            </w:r>
          </w:p>
        </w:tc>
      </w:tr>
      <w:tr w:rsidR="008A7B83">
        <w:trPr>
          <w:cantSplit/>
        </w:trPr>
        <w:tc>
          <w:tcPr>
            <w:tcW w:w="2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7B83" w:rsidRDefault="008A7B83">
            <w:pPr>
              <w:pStyle w:val="ReportAnswerBox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/      /      to      /     /   </w:t>
            </w:r>
          </w:p>
        </w:tc>
        <w:tc>
          <w:tcPr>
            <w:tcW w:w="3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7B83" w:rsidRDefault="008A7B83">
            <w:pPr>
              <w:pStyle w:val="ReportAnswerBox"/>
              <w:spacing w:before="120" w:after="120"/>
            </w:pPr>
          </w:p>
        </w:tc>
        <w:tc>
          <w:tcPr>
            <w:tcW w:w="3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7B83" w:rsidRDefault="008A7B83">
            <w:pPr>
              <w:pStyle w:val="ReportAnswerBox"/>
              <w:spacing w:before="120" w:after="120"/>
            </w:pPr>
          </w:p>
        </w:tc>
      </w:tr>
      <w:tr w:rsidR="008A7B83">
        <w:trPr>
          <w:cantSplit/>
        </w:trPr>
        <w:tc>
          <w:tcPr>
            <w:tcW w:w="2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7B83" w:rsidRDefault="008A7B83">
            <w:pPr>
              <w:pStyle w:val="ReportAnswerBox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/      /      to      /     /   </w:t>
            </w:r>
          </w:p>
        </w:tc>
        <w:tc>
          <w:tcPr>
            <w:tcW w:w="3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7B83" w:rsidRDefault="008A7B83">
            <w:pPr>
              <w:pStyle w:val="ReportAnswerBox"/>
              <w:spacing w:before="120" w:after="120"/>
            </w:pPr>
          </w:p>
        </w:tc>
        <w:tc>
          <w:tcPr>
            <w:tcW w:w="3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7B83" w:rsidRDefault="008A7B83">
            <w:pPr>
              <w:pStyle w:val="ReportAnswerBox"/>
              <w:spacing w:before="120" w:after="120"/>
            </w:pPr>
            <w:bookmarkStart w:id="12" w:name="_GoBack"/>
            <w:bookmarkEnd w:id="12"/>
          </w:p>
        </w:tc>
      </w:tr>
      <w:tr w:rsidR="008A7B83">
        <w:trPr>
          <w:cantSplit/>
        </w:trPr>
        <w:tc>
          <w:tcPr>
            <w:tcW w:w="2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7B83" w:rsidRDefault="008A7B83">
            <w:pPr>
              <w:pStyle w:val="ReportAnswerBox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/      /      to      /     /   </w:t>
            </w:r>
          </w:p>
        </w:tc>
        <w:tc>
          <w:tcPr>
            <w:tcW w:w="3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7B83" w:rsidRDefault="008A7B83">
            <w:pPr>
              <w:pStyle w:val="ReportAnswerBox"/>
              <w:spacing w:before="120" w:after="120"/>
            </w:pPr>
          </w:p>
        </w:tc>
        <w:tc>
          <w:tcPr>
            <w:tcW w:w="3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7B83" w:rsidRDefault="008A7B83">
            <w:pPr>
              <w:pStyle w:val="ReportAnswerBox"/>
              <w:spacing w:before="120" w:after="120"/>
            </w:pPr>
          </w:p>
        </w:tc>
      </w:tr>
    </w:tbl>
    <w:p w:rsidR="008A7B83" w:rsidRDefault="008A7B83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8A7B83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</w:tr>
      <w:tr w:rsidR="008A7B83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</w:tr>
      <w:tr w:rsidR="008A7B83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A7B83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</w:tr>
      <w:tr w:rsidR="008A7B83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</w:tr>
      <w:tr w:rsidR="008A7B83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7B83" w:rsidRDefault="008A7B83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7B83" w:rsidRDefault="008A7B83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8A7B83" w:rsidRDefault="008A7B83"/>
    <w:sectPr w:rsidR="008A7B83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F1" w:rsidRDefault="000A22F1">
      <w:r>
        <w:separator/>
      </w:r>
    </w:p>
  </w:endnote>
  <w:endnote w:type="continuationSeparator" w:id="0">
    <w:p w:rsidR="000A22F1" w:rsidRDefault="000A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BC774326-F2CC-470E-8B5C-041FC08C55B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83" w:rsidRDefault="008A7B83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CSMG010MR9137 21/11/97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F1" w:rsidRDefault="000A22F1">
      <w:r>
        <w:separator/>
      </w:r>
    </w:p>
  </w:footnote>
  <w:footnote w:type="continuationSeparator" w:id="0">
    <w:p w:rsidR="000A22F1" w:rsidRDefault="000A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83" w:rsidRDefault="008A7B83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83"/>
    <w:rsid w:val="00082825"/>
    <w:rsid w:val="000A22F1"/>
    <w:rsid w:val="0059158E"/>
    <w:rsid w:val="00634809"/>
    <w:rsid w:val="0078325A"/>
    <w:rsid w:val="008A7B83"/>
    <w:rsid w:val="009A6066"/>
    <w:rsid w:val="00E1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4</TotalTime>
  <Pages>1</Pages>
  <Words>212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Cerebrovascular Accident - Aspirin</vt:lpstr>
    </vt:vector>
  </TitlesOfParts>
  <Company>Softlaw Corporation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Cerebrovascular Accident - Aspirin</dc:title>
  <dc:subject>Questionnaires</dc:subject>
  <dc:creator>Annabelle Mooney</dc:creator>
  <cp:lastModifiedBy>CMANGN</cp:lastModifiedBy>
  <cp:revision>5</cp:revision>
  <cp:lastPrinted>2015-06-10T04:56:00Z</cp:lastPrinted>
  <dcterms:created xsi:type="dcterms:W3CDTF">2015-05-04T22:39:00Z</dcterms:created>
  <dcterms:modified xsi:type="dcterms:W3CDTF">2015-06-10T04:56:00Z</dcterms:modified>
</cp:coreProperties>
</file>